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4D94" w14:textId="592EB631" w:rsidR="002F20D3" w:rsidRDefault="002F20D3" w:rsidP="002F20D3">
      <w:pPr>
        <w:spacing w:after="0" w:line="240" w:lineRule="auto"/>
      </w:pPr>
      <w:r>
        <w:t>Meeting Notes – Jan. 7, 2025</w:t>
      </w:r>
    </w:p>
    <w:p w14:paraId="3FABF725" w14:textId="77777777" w:rsidR="002F20D3" w:rsidRDefault="002F20D3" w:rsidP="002F20D3">
      <w:pPr>
        <w:spacing w:after="0" w:line="240" w:lineRule="auto"/>
      </w:pPr>
    </w:p>
    <w:p w14:paraId="514D08B7" w14:textId="77777777" w:rsidR="002F20D3" w:rsidRDefault="002F20D3" w:rsidP="002F20D3">
      <w:pPr>
        <w:spacing w:after="0" w:line="240" w:lineRule="auto"/>
      </w:pPr>
      <w:r>
        <w:t xml:space="preserve">The LaFayette Rotary Club held its first meeting of the new year on Tuesday, January 7, 2025.  Along with ushering in a new year, the club ushered in a new practice for the club, Getting to Know You. </w:t>
      </w:r>
      <w:proofErr w:type="gramStart"/>
      <w:r>
        <w:t>In order to</w:t>
      </w:r>
      <w:proofErr w:type="gramEnd"/>
      <w:r>
        <w:t xml:space="preserve"> foster fellowship and get to know our fellow Rotarians even better, the first Tuesday of each month will be dedicated to focusing on one member, and if applicable, their business.</w:t>
      </w:r>
    </w:p>
    <w:p w14:paraId="13543225" w14:textId="77777777" w:rsidR="002F20D3" w:rsidRDefault="002F20D3" w:rsidP="002F20D3">
      <w:pPr>
        <w:spacing w:after="0" w:line="240" w:lineRule="auto"/>
      </w:pPr>
    </w:p>
    <w:p w14:paraId="6538DD73" w14:textId="20146ADE" w:rsidR="002F20D3" w:rsidRPr="002F20D3" w:rsidRDefault="002F20D3" w:rsidP="002F20D3">
      <w:pPr>
        <w:spacing w:after="0" w:line="240" w:lineRule="auto"/>
      </w:pPr>
      <w:r>
        <w:t>This month, Rotary president Stephen Wheeler, was the focus of Getting to Know You.  Steve is our local ALFA Insurance agent.  He spoke on changes in his field, including the reasons behind rising premiums and why insurance companies are refusing to offer coverage in certain circumstances.  Also discussed was how underwriting was changing and rising replacement costs.</w:t>
      </w:r>
    </w:p>
    <w:sectPr w:rsidR="002F20D3" w:rsidRPr="002F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D3"/>
    <w:rsid w:val="00140EFF"/>
    <w:rsid w:val="002F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7EF0"/>
  <w15:chartTrackingRefBased/>
  <w15:docId w15:val="{D2F56D98-E0DF-400C-981A-420CF016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0D3"/>
    <w:rPr>
      <w:rFonts w:eastAsiaTheme="majorEastAsia" w:cstheme="majorBidi"/>
      <w:color w:val="272727" w:themeColor="text1" w:themeTint="D8"/>
    </w:rPr>
  </w:style>
  <w:style w:type="paragraph" w:styleId="Title">
    <w:name w:val="Title"/>
    <w:basedOn w:val="Normal"/>
    <w:next w:val="Normal"/>
    <w:link w:val="TitleChar"/>
    <w:uiPriority w:val="10"/>
    <w:qFormat/>
    <w:rsid w:val="002F2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0D3"/>
    <w:pPr>
      <w:spacing w:before="160"/>
      <w:jc w:val="center"/>
    </w:pPr>
    <w:rPr>
      <w:i/>
      <w:iCs/>
      <w:color w:val="404040" w:themeColor="text1" w:themeTint="BF"/>
    </w:rPr>
  </w:style>
  <w:style w:type="character" w:customStyle="1" w:styleId="QuoteChar">
    <w:name w:val="Quote Char"/>
    <w:basedOn w:val="DefaultParagraphFont"/>
    <w:link w:val="Quote"/>
    <w:uiPriority w:val="29"/>
    <w:rsid w:val="002F20D3"/>
    <w:rPr>
      <w:i/>
      <w:iCs/>
      <w:color w:val="404040" w:themeColor="text1" w:themeTint="BF"/>
    </w:rPr>
  </w:style>
  <w:style w:type="paragraph" w:styleId="ListParagraph">
    <w:name w:val="List Paragraph"/>
    <w:basedOn w:val="Normal"/>
    <w:uiPriority w:val="34"/>
    <w:qFormat/>
    <w:rsid w:val="002F20D3"/>
    <w:pPr>
      <w:ind w:left="720"/>
      <w:contextualSpacing/>
    </w:pPr>
  </w:style>
  <w:style w:type="character" w:styleId="IntenseEmphasis">
    <w:name w:val="Intense Emphasis"/>
    <w:basedOn w:val="DefaultParagraphFont"/>
    <w:uiPriority w:val="21"/>
    <w:qFormat/>
    <w:rsid w:val="002F20D3"/>
    <w:rPr>
      <w:i/>
      <w:iCs/>
      <w:color w:val="0F4761" w:themeColor="accent1" w:themeShade="BF"/>
    </w:rPr>
  </w:style>
  <w:style w:type="paragraph" w:styleId="IntenseQuote">
    <w:name w:val="Intense Quote"/>
    <w:basedOn w:val="Normal"/>
    <w:next w:val="Normal"/>
    <w:link w:val="IntenseQuoteChar"/>
    <w:uiPriority w:val="30"/>
    <w:qFormat/>
    <w:rsid w:val="002F2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0D3"/>
    <w:rPr>
      <w:i/>
      <w:iCs/>
      <w:color w:val="0F4761" w:themeColor="accent1" w:themeShade="BF"/>
    </w:rPr>
  </w:style>
  <w:style w:type="character" w:styleId="IntenseReference">
    <w:name w:val="Intense Reference"/>
    <w:basedOn w:val="DefaultParagraphFont"/>
    <w:uiPriority w:val="32"/>
    <w:qFormat/>
    <w:rsid w:val="002F2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2025-01-19T14:46:00Z</dcterms:created>
  <dcterms:modified xsi:type="dcterms:W3CDTF">2025-01-19T14:49:00Z</dcterms:modified>
</cp:coreProperties>
</file>